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9E58" w14:textId="67331C4A" w:rsidR="00394BC6" w:rsidRDefault="00394BC6">
      <w:pPr>
        <w:rPr>
          <w:color w:val="808080"/>
        </w:rPr>
      </w:pPr>
    </w:p>
    <w:p w14:paraId="67DC0935" w14:textId="495BE6F2" w:rsidR="00394BC6" w:rsidRPr="007B4226" w:rsidRDefault="00394BC6">
      <w:pPr>
        <w:rPr>
          <w:b/>
          <w:sz w:val="28"/>
        </w:rPr>
      </w:pPr>
      <w:r w:rsidRPr="007B4226">
        <w:rPr>
          <w:b/>
          <w:sz w:val="32"/>
        </w:rPr>
        <w:t>2016 Measure B Local Streets &amp; Roads Program of Projects</w:t>
      </w:r>
    </w:p>
    <w:p w14:paraId="51F67416" w14:textId="77777777" w:rsidR="007B4226" w:rsidRPr="000D5F24" w:rsidRDefault="00ED606D" w:rsidP="007B4226">
      <w:pPr>
        <w:rPr>
          <w:color w:val="808080"/>
          <w:sz w:val="24"/>
          <w:szCs w:val="24"/>
          <w:highlight w:val="yellow"/>
        </w:rPr>
      </w:pPr>
      <w:sdt>
        <w:sdtPr>
          <w:rPr>
            <w:sz w:val="24"/>
            <w:szCs w:val="24"/>
            <w:highlight w:val="yellow"/>
          </w:rPr>
          <w:id w:val="1164522299"/>
          <w:placeholder>
            <w:docPart w:val="49BCF9C7ED4C4774BA48F935A5AC8556"/>
          </w:placeholder>
          <w:showingPlcHdr/>
          <w:dropDownList>
            <w:listItem w:displayText="Choose an Agency" w:value=""/>
            <w:listItem w:displayText="City of Campbell" w:value="City of Campbell"/>
            <w:listItem w:displayText="City of Cupertino" w:value="City of Cupertino"/>
            <w:listItem w:displayText="City of Gilroy" w:value="City of Gilroy"/>
            <w:listItem w:displayText="City of Los Altos" w:value="City of Los Altos"/>
            <w:listItem w:displayText="Town of Los Altos Hills" w:value="Town of Los Altos Hills"/>
            <w:listItem w:displayText="Town of Los Gatos" w:value="Town of Los Gatos"/>
            <w:listItem w:displayText="City of Milpitas" w:value="City of Milpitas"/>
            <w:listItem w:displayText="City of Monte Sereno" w:value="City of Monte Sereno"/>
            <w:listItem w:displayText="City of Morgan Hill" w:value="City of Morgan Hill"/>
            <w:listItem w:displayText="City of Mountain View" w:value="City of Mountain View"/>
            <w:listItem w:displayText="City of Palo Alto" w:value="City of Palo Alto"/>
            <w:listItem w:displayText="City of San Jose" w:value="City of San Jose"/>
            <w:listItem w:displayText="City of Santa Clara" w:value="City of Santa Clara"/>
            <w:listItem w:displayText="City of Saratoga" w:value="City of Saratoga"/>
            <w:listItem w:displayText="City of Sunnyvale" w:value="City of Sunnyvale"/>
            <w:listItem w:displayText="Santa Clara County" w:value="Santa Clara County"/>
            <w:listItem w:displayText="VTA" w:value="VTA"/>
          </w:dropDownList>
        </w:sdtPr>
        <w:sdtEndPr>
          <w:rPr>
            <w:color w:val="808080"/>
          </w:rPr>
        </w:sdtEndPr>
        <w:sdtContent>
          <w:r w:rsidR="007B4226" w:rsidRPr="000D5F24">
            <w:rPr>
              <w:rStyle w:val="PlaceholderText"/>
              <w:i/>
              <w:iCs/>
              <w:color w:val="auto"/>
              <w:highlight w:val="yellow"/>
            </w:rPr>
            <w:t>Choose an Agency</w:t>
          </w:r>
        </w:sdtContent>
      </w:sdt>
    </w:p>
    <w:p w14:paraId="76D05B83" w14:textId="1EE81D6C" w:rsidR="007B4226" w:rsidRDefault="007B4226" w:rsidP="007B4226">
      <w:pPr>
        <w:pBdr>
          <w:bottom w:val="single" w:sz="12" w:space="1" w:color="auto"/>
        </w:pBdr>
        <w:rPr>
          <w:bCs/>
          <w:i/>
          <w:iCs/>
          <w:sz w:val="24"/>
          <w:szCs w:val="20"/>
        </w:rPr>
      </w:pPr>
      <w:r w:rsidRPr="00ED606D">
        <w:rPr>
          <w:bCs/>
          <w:i/>
          <w:iCs/>
          <w:sz w:val="24"/>
          <w:szCs w:val="20"/>
        </w:rPr>
        <w:t>Fiscal Year: July 1, 20</w:t>
      </w:r>
      <w:r w:rsidR="00ED606D">
        <w:rPr>
          <w:bCs/>
          <w:i/>
          <w:iCs/>
          <w:sz w:val="24"/>
          <w:szCs w:val="20"/>
        </w:rPr>
        <w:t>23</w:t>
      </w:r>
      <w:r w:rsidRPr="00ED606D">
        <w:rPr>
          <w:bCs/>
          <w:i/>
          <w:iCs/>
          <w:sz w:val="24"/>
          <w:szCs w:val="20"/>
        </w:rPr>
        <w:t xml:space="preserve"> – June 30, 20</w:t>
      </w:r>
      <w:r w:rsidR="00ED606D">
        <w:rPr>
          <w:bCs/>
          <w:i/>
          <w:iCs/>
          <w:sz w:val="24"/>
          <w:szCs w:val="20"/>
        </w:rPr>
        <w:t>24</w:t>
      </w:r>
    </w:p>
    <w:p w14:paraId="3253A388" w14:textId="77777777" w:rsidR="007B4226" w:rsidRPr="003566F9" w:rsidRDefault="007B4226" w:rsidP="007B4226">
      <w:pPr>
        <w:spacing w:after="0"/>
        <w:rPr>
          <w:bCs/>
          <w:color w:val="0070C0"/>
          <w:sz w:val="20"/>
          <w:szCs w:val="20"/>
        </w:rPr>
      </w:pPr>
      <w:r w:rsidRPr="003566F9">
        <w:rPr>
          <w:bCs/>
          <w:color w:val="0070C0"/>
          <w:sz w:val="20"/>
          <w:szCs w:val="20"/>
        </w:rPr>
        <w:t xml:space="preserve">Instruction: </w:t>
      </w:r>
    </w:p>
    <w:p w14:paraId="4DB56475" w14:textId="5678A39A" w:rsidR="007B4226" w:rsidRPr="003566F9" w:rsidRDefault="007B4226" w:rsidP="007B4226">
      <w:pPr>
        <w:pStyle w:val="ListParagraph"/>
        <w:numPr>
          <w:ilvl w:val="0"/>
          <w:numId w:val="1"/>
        </w:numPr>
        <w:spacing w:after="0"/>
        <w:rPr>
          <w:bCs/>
          <w:color w:val="0070C0"/>
          <w:sz w:val="20"/>
          <w:szCs w:val="20"/>
        </w:rPr>
      </w:pPr>
      <w:r w:rsidRPr="003566F9">
        <w:rPr>
          <w:bCs/>
          <w:color w:val="0070C0"/>
          <w:sz w:val="20"/>
          <w:szCs w:val="20"/>
        </w:rPr>
        <w:t>Fill out this form in Microsoft Word. Make sure you indicate the agency and fiscal year</w:t>
      </w:r>
      <w:r>
        <w:rPr>
          <w:bCs/>
          <w:color w:val="0070C0"/>
          <w:sz w:val="20"/>
          <w:szCs w:val="20"/>
        </w:rPr>
        <w:t xml:space="preserve"> above</w:t>
      </w:r>
      <w:r w:rsidRPr="003566F9">
        <w:rPr>
          <w:bCs/>
          <w:color w:val="0070C0"/>
          <w:sz w:val="20"/>
          <w:szCs w:val="20"/>
        </w:rPr>
        <w:t>.</w:t>
      </w:r>
      <w:r w:rsidR="00BE2246" w:rsidRPr="00BE2246">
        <w:rPr>
          <w:bCs/>
          <w:color w:val="0070C0"/>
          <w:sz w:val="20"/>
          <w:szCs w:val="20"/>
        </w:rPr>
        <w:t xml:space="preserve"> </w:t>
      </w:r>
      <w:r w:rsidR="00BE2246">
        <w:rPr>
          <w:bCs/>
          <w:color w:val="0070C0"/>
          <w:sz w:val="20"/>
          <w:szCs w:val="20"/>
        </w:rPr>
        <w:t>Attach any list of street segments if appropriate.</w:t>
      </w:r>
    </w:p>
    <w:p w14:paraId="42DBC45B" w14:textId="3B2D0C68"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 xml:space="preserve">Submit a draft to VTA for review and approval. </w:t>
      </w:r>
    </w:p>
    <w:p w14:paraId="0408A776" w14:textId="3EB33100" w:rsidR="007B4226" w:rsidRDefault="007B4226" w:rsidP="007B4226">
      <w:pPr>
        <w:pStyle w:val="ListParagraph"/>
        <w:numPr>
          <w:ilvl w:val="0"/>
          <w:numId w:val="1"/>
        </w:numPr>
        <w:spacing w:after="0"/>
        <w:rPr>
          <w:bCs/>
          <w:color w:val="0070C0"/>
          <w:sz w:val="20"/>
          <w:szCs w:val="20"/>
        </w:rPr>
      </w:pPr>
      <w:r>
        <w:rPr>
          <w:bCs/>
          <w:color w:val="0070C0"/>
          <w:sz w:val="20"/>
          <w:szCs w:val="20"/>
        </w:rPr>
        <w:t xml:space="preserve">After approval, go to “file” and “Save as” to save this file as PDF. Please do not print to PDF because it will not preserve the document accessibility. Any attachments should be made accessible and have optical character recognition. </w:t>
      </w:r>
    </w:p>
    <w:p w14:paraId="5B0D0985" w14:textId="65B7B185"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Submit the final version in PDF to VTA as official submittal. Due date is October 1</w:t>
      </w:r>
      <w:r w:rsidRPr="003566F9">
        <w:rPr>
          <w:bCs/>
          <w:color w:val="0070C0"/>
          <w:sz w:val="20"/>
          <w:szCs w:val="20"/>
          <w:vertAlign w:val="superscript"/>
        </w:rPr>
        <w:t>st</w:t>
      </w:r>
      <w:r>
        <w:rPr>
          <w:bCs/>
          <w:color w:val="0070C0"/>
          <w:sz w:val="20"/>
          <w:szCs w:val="20"/>
        </w:rPr>
        <w:t xml:space="preserve"> of every year.</w:t>
      </w:r>
    </w:p>
    <w:p w14:paraId="09506505" w14:textId="77777777" w:rsidR="00394BC6" w:rsidRPr="00394BC6" w:rsidRDefault="00394BC6">
      <w:pPr>
        <w:rPr>
          <w:color w:val="808080"/>
        </w:rPr>
      </w:pPr>
    </w:p>
    <w:tbl>
      <w:tblPr>
        <w:tblStyle w:val="GridTable4-Accent1"/>
        <w:tblW w:w="14390" w:type="dxa"/>
        <w:tblLook w:val="04A0" w:firstRow="1" w:lastRow="0" w:firstColumn="1" w:lastColumn="0" w:noHBand="0" w:noVBand="1"/>
      </w:tblPr>
      <w:tblGrid>
        <w:gridCol w:w="3227"/>
        <w:gridCol w:w="5588"/>
        <w:gridCol w:w="2970"/>
        <w:gridCol w:w="2605"/>
      </w:tblGrid>
      <w:tr w:rsidR="00394BC6" w14:paraId="71D0E320" w14:textId="57B90A54" w:rsidTr="0086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4770EF5" w14:textId="7879CA34" w:rsidR="00394BC6" w:rsidRDefault="00394BC6" w:rsidP="00394BC6">
            <w:pPr>
              <w:jc w:val="center"/>
            </w:pPr>
            <w:r>
              <w:t>Project Title</w:t>
            </w:r>
          </w:p>
        </w:tc>
        <w:tc>
          <w:tcPr>
            <w:tcW w:w="5588" w:type="dxa"/>
          </w:tcPr>
          <w:p w14:paraId="26859CF4" w14:textId="33557E33"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Description</w:t>
            </w:r>
          </w:p>
        </w:tc>
        <w:tc>
          <w:tcPr>
            <w:tcW w:w="2970" w:type="dxa"/>
          </w:tcPr>
          <w:p w14:paraId="6EE30F36" w14:textId="3B507B80"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Location</w:t>
            </w:r>
          </w:p>
        </w:tc>
        <w:tc>
          <w:tcPr>
            <w:tcW w:w="2605" w:type="dxa"/>
          </w:tcPr>
          <w:p w14:paraId="70CE2F20" w14:textId="297C2BF4"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Phase</w:t>
            </w:r>
          </w:p>
        </w:tc>
      </w:tr>
      <w:tr w:rsidR="00394BC6" w14:paraId="3EC4ADBF" w14:textId="30F2CD12"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5F9F538" w14:textId="77777777" w:rsidR="00394BC6" w:rsidRDefault="00394BC6"/>
        </w:tc>
        <w:tc>
          <w:tcPr>
            <w:tcW w:w="5588" w:type="dxa"/>
          </w:tcPr>
          <w:p w14:paraId="61410F3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17F21284"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6DB1FB7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5443E670" w14:textId="6009BCFB" w:rsidTr="00866D9D">
        <w:tc>
          <w:tcPr>
            <w:cnfStyle w:val="001000000000" w:firstRow="0" w:lastRow="0" w:firstColumn="1" w:lastColumn="0" w:oddVBand="0" w:evenVBand="0" w:oddHBand="0" w:evenHBand="0" w:firstRowFirstColumn="0" w:firstRowLastColumn="0" w:lastRowFirstColumn="0" w:lastRowLastColumn="0"/>
            <w:tcW w:w="3227" w:type="dxa"/>
          </w:tcPr>
          <w:p w14:paraId="3274B365" w14:textId="77777777" w:rsidR="00394BC6" w:rsidRDefault="00394BC6"/>
        </w:tc>
        <w:tc>
          <w:tcPr>
            <w:tcW w:w="5588" w:type="dxa"/>
          </w:tcPr>
          <w:p w14:paraId="421300FC"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6E198E79"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70A3C99D"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394BC6" w14:paraId="78582753" w14:textId="567A8378"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80C27ED" w14:textId="77777777" w:rsidR="00394BC6" w:rsidRDefault="00394BC6"/>
        </w:tc>
        <w:tc>
          <w:tcPr>
            <w:tcW w:w="5588" w:type="dxa"/>
          </w:tcPr>
          <w:p w14:paraId="55645948"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05C203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51281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4B69F8AF" w14:textId="21F00C4E" w:rsidTr="00866D9D">
        <w:tc>
          <w:tcPr>
            <w:cnfStyle w:val="001000000000" w:firstRow="0" w:lastRow="0" w:firstColumn="1" w:lastColumn="0" w:oddVBand="0" w:evenVBand="0" w:oddHBand="0" w:evenHBand="0" w:firstRowFirstColumn="0" w:firstRowLastColumn="0" w:lastRowFirstColumn="0" w:lastRowLastColumn="0"/>
            <w:tcW w:w="3227" w:type="dxa"/>
          </w:tcPr>
          <w:p w14:paraId="14306847" w14:textId="77777777" w:rsidR="00394BC6" w:rsidRDefault="00394BC6"/>
        </w:tc>
        <w:tc>
          <w:tcPr>
            <w:tcW w:w="5588" w:type="dxa"/>
          </w:tcPr>
          <w:p w14:paraId="201D286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19A41BF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1114CCD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866D9D" w14:paraId="61896EA6"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4F4957E" w14:textId="77777777" w:rsidR="00866D9D" w:rsidRDefault="00866D9D"/>
        </w:tc>
        <w:tc>
          <w:tcPr>
            <w:tcW w:w="5588" w:type="dxa"/>
          </w:tcPr>
          <w:p w14:paraId="1617E6F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2E03F2D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888C20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7DFEB9C"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4CD9DB43" w14:textId="77777777" w:rsidR="00866D9D" w:rsidRDefault="00866D9D"/>
        </w:tc>
        <w:tc>
          <w:tcPr>
            <w:tcW w:w="5588" w:type="dxa"/>
          </w:tcPr>
          <w:p w14:paraId="5CBD7F04"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6CBEA8F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69644CB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E0EFE9D"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7626513" w14:textId="77777777" w:rsidR="00866D9D" w:rsidRDefault="00866D9D"/>
        </w:tc>
        <w:tc>
          <w:tcPr>
            <w:tcW w:w="5588" w:type="dxa"/>
          </w:tcPr>
          <w:p w14:paraId="14CC8F81"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6A9F63F"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41589312"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66E182A"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04CD7584" w14:textId="77777777" w:rsidR="00866D9D" w:rsidRDefault="00866D9D"/>
        </w:tc>
        <w:tc>
          <w:tcPr>
            <w:tcW w:w="5588" w:type="dxa"/>
          </w:tcPr>
          <w:p w14:paraId="592207AB"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098D063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23500D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341B5587"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8982999" w14:textId="77777777" w:rsidR="00866D9D" w:rsidRDefault="00866D9D"/>
        </w:tc>
        <w:tc>
          <w:tcPr>
            <w:tcW w:w="5588" w:type="dxa"/>
          </w:tcPr>
          <w:p w14:paraId="0080DB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A7F0B0A"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26D77E7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BD7EA51"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58D0870E" w14:textId="77777777" w:rsidR="00866D9D" w:rsidRDefault="00866D9D"/>
        </w:tc>
        <w:tc>
          <w:tcPr>
            <w:tcW w:w="5588" w:type="dxa"/>
          </w:tcPr>
          <w:p w14:paraId="52DA15F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1389F54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E92ABDC"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2F808C78"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E4493A6" w14:textId="77777777" w:rsidR="00866D9D" w:rsidRDefault="00866D9D"/>
        </w:tc>
        <w:tc>
          <w:tcPr>
            <w:tcW w:w="5588" w:type="dxa"/>
          </w:tcPr>
          <w:p w14:paraId="27E14DF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9784C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7291E69"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244F777"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19CBB69D" w14:textId="77777777" w:rsidR="00866D9D" w:rsidRDefault="00866D9D"/>
        </w:tc>
        <w:tc>
          <w:tcPr>
            <w:tcW w:w="5588" w:type="dxa"/>
          </w:tcPr>
          <w:p w14:paraId="3729560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47D68F8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D4D1C5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BD0DE60"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04B577D" w14:textId="77777777" w:rsidR="00866D9D" w:rsidRDefault="00866D9D"/>
        </w:tc>
        <w:tc>
          <w:tcPr>
            <w:tcW w:w="5588" w:type="dxa"/>
          </w:tcPr>
          <w:p w14:paraId="6567F8F3"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0C6785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39047A3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A94C3C5"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3A9513D0" w14:textId="77777777" w:rsidR="00866D9D" w:rsidRDefault="00866D9D"/>
        </w:tc>
        <w:tc>
          <w:tcPr>
            <w:tcW w:w="5588" w:type="dxa"/>
          </w:tcPr>
          <w:p w14:paraId="0425D58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3A7E448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19180C1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6A2E140A"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B7C90DE" w14:textId="77777777" w:rsidR="00866D9D" w:rsidRDefault="00866D9D"/>
        </w:tc>
        <w:tc>
          <w:tcPr>
            <w:tcW w:w="5588" w:type="dxa"/>
          </w:tcPr>
          <w:p w14:paraId="64CE4DF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5991FB3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505F1178"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7D12098"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400F24C8" w14:textId="77777777" w:rsidR="00866D9D" w:rsidRDefault="00866D9D"/>
        </w:tc>
        <w:tc>
          <w:tcPr>
            <w:tcW w:w="5588" w:type="dxa"/>
          </w:tcPr>
          <w:p w14:paraId="2002D963"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285A5E71"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DE5E6B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083E45F2" w14:textId="660389BB"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EAFA0FC" w14:textId="77777777" w:rsidR="00394BC6" w:rsidRDefault="00394BC6"/>
        </w:tc>
        <w:tc>
          <w:tcPr>
            <w:tcW w:w="5588" w:type="dxa"/>
          </w:tcPr>
          <w:p w14:paraId="72BFAB7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3E224F8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0C7B02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866D9D" w14:paraId="178D5D52" w14:textId="77BDFDF1" w:rsidTr="00866D9D">
        <w:tc>
          <w:tcPr>
            <w:cnfStyle w:val="001000000000" w:firstRow="0" w:lastRow="0" w:firstColumn="1" w:lastColumn="0" w:oddVBand="0" w:evenVBand="0" w:oddHBand="0" w:evenHBand="0" w:firstRowFirstColumn="0" w:firstRowLastColumn="0" w:lastRowFirstColumn="0" w:lastRowLastColumn="0"/>
            <w:tcW w:w="3227" w:type="dxa"/>
          </w:tcPr>
          <w:p w14:paraId="3010D739" w14:textId="77777777" w:rsidR="00394BC6" w:rsidRDefault="00394BC6"/>
        </w:tc>
        <w:tc>
          <w:tcPr>
            <w:tcW w:w="5588" w:type="dxa"/>
          </w:tcPr>
          <w:p w14:paraId="111D695F"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306015D0"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4EC3F9B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bl>
    <w:p w14:paraId="3C503DAE" w14:textId="77777777" w:rsidR="00394BC6" w:rsidRDefault="00394BC6"/>
    <w:sectPr w:rsidR="00394BC6" w:rsidSect="00394BC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8FAA" w14:textId="77777777" w:rsidR="002C5418" w:rsidRDefault="002C5418" w:rsidP="002C5418">
      <w:pPr>
        <w:spacing w:after="0" w:line="240" w:lineRule="auto"/>
      </w:pPr>
      <w:r>
        <w:separator/>
      </w:r>
    </w:p>
  </w:endnote>
  <w:endnote w:type="continuationSeparator" w:id="0">
    <w:p w14:paraId="389662E9" w14:textId="77777777" w:rsidR="002C5418" w:rsidRDefault="002C5418" w:rsidP="002C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F278" w14:textId="2EEEF070" w:rsidR="002C5418" w:rsidRPr="002C5418" w:rsidRDefault="00ED606D" w:rsidP="007B4226">
    <w:pPr>
      <w:pStyle w:val="Footer"/>
      <w:ind w:left="1800" w:firstLine="4680"/>
      <w:jc w:val="center"/>
      <w:rPr>
        <w:sz w:val="20"/>
      </w:rPr>
    </w:pPr>
    <w:sdt>
      <w:sdtPr>
        <w:rPr>
          <w:sz w:val="20"/>
        </w:rPr>
        <w:id w:val="-9307426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r w:rsidR="002C5418" w:rsidRPr="002C5418">
              <w:rPr>
                <w:sz w:val="20"/>
              </w:rPr>
              <w:t xml:space="preserve">Page </w:t>
            </w:r>
            <w:r w:rsidR="002C5418" w:rsidRPr="002C5418">
              <w:rPr>
                <w:bCs/>
                <w:szCs w:val="24"/>
              </w:rPr>
              <w:fldChar w:fldCharType="begin"/>
            </w:r>
            <w:r w:rsidR="002C5418" w:rsidRPr="002C5418">
              <w:rPr>
                <w:bCs/>
                <w:sz w:val="20"/>
              </w:rPr>
              <w:instrText xml:space="preserve"> PAGE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r w:rsidR="002C5418" w:rsidRPr="002C5418">
              <w:rPr>
                <w:sz w:val="20"/>
              </w:rPr>
              <w:t xml:space="preserve"> of </w:t>
            </w:r>
            <w:r w:rsidR="002C5418" w:rsidRPr="002C5418">
              <w:rPr>
                <w:bCs/>
                <w:szCs w:val="24"/>
              </w:rPr>
              <w:fldChar w:fldCharType="begin"/>
            </w:r>
            <w:r w:rsidR="002C5418" w:rsidRPr="002C5418">
              <w:rPr>
                <w:bCs/>
                <w:sz w:val="20"/>
              </w:rPr>
              <w:instrText xml:space="preserve"> NUMPAGES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sdtContent>
        </w:sdt>
      </w:sdtContent>
    </w:sdt>
    <w:r w:rsidR="007B4226">
      <w:rPr>
        <w:sz w:val="20"/>
      </w:rPr>
      <w:tab/>
    </w:r>
    <w:r w:rsidR="007B4226">
      <w:rPr>
        <w:sz w:val="20"/>
      </w:rPr>
      <w:tab/>
    </w:r>
    <w:r w:rsidR="007B4226">
      <w:rPr>
        <w:sz w:val="20"/>
      </w:rPr>
      <w:tab/>
    </w:r>
    <w:r w:rsidR="007B4226">
      <w:rPr>
        <w:sz w:val="20"/>
      </w:rPr>
      <w:tab/>
    </w:r>
    <w:r w:rsidR="007B4226">
      <w:rPr>
        <w:sz w:val="20"/>
      </w:rPr>
      <w:tab/>
    </w:r>
    <w:r w:rsidR="007B4226">
      <w:rPr>
        <w:sz w:val="20"/>
      </w:rPr>
      <w:tab/>
    </w:r>
    <w:r w:rsidR="007B4226">
      <w:rPr>
        <w:noProof/>
      </w:rPr>
      <w:drawing>
        <wp:inline distT="0" distB="0" distL="0" distR="0" wp14:anchorId="05CD588A" wp14:editId="4779A152">
          <wp:extent cx="657225" cy="509605"/>
          <wp:effectExtent l="0" t="0" r="0" b="5080"/>
          <wp:docPr id="4" name="Picture 4"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a:extLst>
                      <a:ext uri="{28A0092B-C50C-407E-A947-70E740481C1C}">
                        <a14:useLocalDpi xmlns:a14="http://schemas.microsoft.com/office/drawing/2010/main" val="0"/>
                      </a:ext>
                    </a:extLst>
                  </a:blip>
                  <a:stretch>
                    <a:fillRect/>
                  </a:stretch>
                </pic:blipFill>
                <pic:spPr>
                  <a:xfrm>
                    <a:off x="0" y="0"/>
                    <a:ext cx="657225" cy="509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ACA2" w14:textId="77777777" w:rsidR="002C5418" w:rsidRDefault="002C5418" w:rsidP="002C5418">
      <w:pPr>
        <w:spacing w:after="0" w:line="240" w:lineRule="auto"/>
      </w:pPr>
      <w:r>
        <w:separator/>
      </w:r>
    </w:p>
  </w:footnote>
  <w:footnote w:type="continuationSeparator" w:id="0">
    <w:p w14:paraId="4E7AF0FE" w14:textId="77777777" w:rsidR="002C5418" w:rsidRDefault="002C5418" w:rsidP="002C5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0151"/>
    <w:multiLevelType w:val="hybridMultilevel"/>
    <w:tmpl w:val="4FC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37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C6"/>
    <w:rsid w:val="000D5F24"/>
    <w:rsid w:val="002C5418"/>
    <w:rsid w:val="00384AAA"/>
    <w:rsid w:val="00394BC6"/>
    <w:rsid w:val="00451AEF"/>
    <w:rsid w:val="004530B6"/>
    <w:rsid w:val="00603715"/>
    <w:rsid w:val="007662D1"/>
    <w:rsid w:val="007B4226"/>
    <w:rsid w:val="00866D9D"/>
    <w:rsid w:val="00982E70"/>
    <w:rsid w:val="00BE2246"/>
    <w:rsid w:val="00CD664A"/>
    <w:rsid w:val="00DC4EEC"/>
    <w:rsid w:val="00ED606D"/>
    <w:rsid w:val="00F17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28ECC"/>
  <w15:chartTrackingRefBased/>
  <w15:docId w15:val="{4A6EC936-8C2E-40BB-8393-2F5E260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94B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394BC6"/>
    <w:rPr>
      <w:color w:val="808080"/>
    </w:rPr>
  </w:style>
  <w:style w:type="paragraph" w:styleId="Header">
    <w:name w:val="header"/>
    <w:basedOn w:val="Normal"/>
    <w:link w:val="HeaderChar"/>
    <w:uiPriority w:val="99"/>
    <w:unhideWhenUsed/>
    <w:rsid w:val="002C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18"/>
  </w:style>
  <w:style w:type="paragraph" w:styleId="Footer">
    <w:name w:val="footer"/>
    <w:basedOn w:val="Normal"/>
    <w:link w:val="FooterChar"/>
    <w:uiPriority w:val="99"/>
    <w:unhideWhenUsed/>
    <w:rsid w:val="002C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18"/>
  </w:style>
  <w:style w:type="character" w:customStyle="1" w:styleId="Style1">
    <w:name w:val="Style1"/>
    <w:basedOn w:val="DefaultParagraphFont"/>
    <w:uiPriority w:val="1"/>
    <w:qFormat/>
    <w:rsid w:val="00982E70"/>
    <w:rPr>
      <w:rFonts w:asciiTheme="minorHAnsi" w:hAnsiTheme="minorHAnsi"/>
      <w:sz w:val="28"/>
    </w:rPr>
  </w:style>
  <w:style w:type="paragraph" w:styleId="ListParagraph">
    <w:name w:val="List Paragraph"/>
    <w:basedOn w:val="Normal"/>
    <w:uiPriority w:val="34"/>
    <w:qFormat/>
    <w:rsid w:val="007B422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CF9C7ED4C4774BA48F935A5AC8556"/>
        <w:category>
          <w:name w:val="General"/>
          <w:gallery w:val="placeholder"/>
        </w:category>
        <w:types>
          <w:type w:val="bbPlcHdr"/>
        </w:types>
        <w:behaviors>
          <w:behavior w:val="content"/>
        </w:behaviors>
        <w:guid w:val="{19426F27-85DC-462E-A7B5-AE03C55EE4E9}"/>
      </w:docPartPr>
      <w:docPartBody>
        <w:p w:rsidR="00826073" w:rsidRDefault="00862903" w:rsidP="00862903">
          <w:pPr>
            <w:pStyle w:val="49BCF9C7ED4C4774BA48F935A5AC8556"/>
          </w:pPr>
          <w:r w:rsidRPr="00802C7E">
            <w:rPr>
              <w:rStyle w:val="PlaceholderText"/>
            </w:rPr>
            <w:t xml:space="preserve">Choose an </w:t>
          </w:r>
          <w:r>
            <w:rPr>
              <w:rStyle w:val="PlaceholderText"/>
            </w:rPr>
            <w:t>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5"/>
    <w:rsid w:val="003209E5"/>
    <w:rsid w:val="00826073"/>
    <w:rsid w:val="00862903"/>
    <w:rsid w:val="00EE2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903"/>
    <w:rPr>
      <w:color w:val="808080"/>
    </w:rPr>
  </w:style>
  <w:style w:type="paragraph" w:customStyle="1" w:styleId="49BCF9C7ED4C4774BA48F935A5AC8556">
    <w:name w:val="49BCF9C7ED4C4774BA48F935A5AC8556"/>
    <w:rsid w:val="0086290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 Jane</dc:creator>
  <cp:keywords/>
  <dc:description/>
  <cp:lastModifiedBy>Crighton, Triana</cp:lastModifiedBy>
  <cp:revision>8</cp:revision>
  <dcterms:created xsi:type="dcterms:W3CDTF">2020-07-22T16:32:00Z</dcterms:created>
  <dcterms:modified xsi:type="dcterms:W3CDTF">2023-06-26T19:58:00Z</dcterms:modified>
</cp:coreProperties>
</file>